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="Times New Roman" w:hAnsi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4"/>
        <w:spacing w:line="360" w:lineRule="auto"/>
        <w:jc w:val="center"/>
        <w:rPr>
          <w:rFonts w:ascii="Times New Roman" w:hAnsi="Times New Roman"/>
          <w:color w:val="auto"/>
          <w:highlight w:val="none"/>
        </w:rPr>
      </w:pPr>
      <w:bookmarkStart w:id="0" w:name="_GoBack"/>
      <w:r>
        <w:rPr>
          <w:rFonts w:hint="eastAsia" w:ascii="Times New Roman" w:hAnsi="Times New Roman"/>
          <w:color w:val="auto"/>
          <w:sz w:val="36"/>
          <w:szCs w:val="36"/>
          <w:highlight w:val="none"/>
          <w:lang w:val="en-US" w:eastAsia="zh-CN"/>
        </w:rPr>
        <w:t>北京信息科技大学研究生招生咨询</w:t>
      </w:r>
      <w:r>
        <w:rPr>
          <w:rFonts w:ascii="Times New Roman" w:hAnsi="Times New Roman"/>
          <w:color w:val="auto"/>
          <w:sz w:val="36"/>
          <w:szCs w:val="36"/>
          <w:highlight w:val="none"/>
        </w:rPr>
        <w:t>联系方式</w:t>
      </w:r>
    </w:p>
    <w:bookmarkEnd w:id="0"/>
    <w:p>
      <w:pPr>
        <w:widowControl/>
        <w:spacing w:line="360" w:lineRule="auto"/>
        <w:ind w:firstLine="461"/>
        <w:jc w:val="left"/>
        <w:rPr>
          <w:rFonts w:ascii="Times New Roman" w:hAnsi="Times New Roman" w:cs="Times New Roman"/>
          <w:b/>
          <w:color w:val="auto"/>
          <w:sz w:val="24"/>
          <w:highlight w:val="none"/>
        </w:rPr>
      </w:pPr>
    </w:p>
    <w:p>
      <w:pPr>
        <w:widowControl/>
        <w:spacing w:line="360" w:lineRule="auto"/>
        <w:ind w:firstLine="461"/>
        <w:jc w:val="left"/>
        <w:rPr>
          <w:rFonts w:ascii="Times New Roman" w:hAnsi="Times New Roman" w:cs="Times New Roman"/>
          <w:b/>
          <w:color w:val="auto"/>
          <w:sz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（一）研究生招生办公室</w:t>
      </w:r>
    </w:p>
    <w:p>
      <w:pPr>
        <w:pStyle w:val="4"/>
        <w:spacing w:line="440" w:lineRule="exact"/>
        <w:ind w:firstLine="470"/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</w:pPr>
      <w:r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通讯地址：北京市</w:t>
      </w:r>
      <w:r>
        <w:rPr>
          <w:rFonts w:hint="eastAsia"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昌平区太行路55号</w:t>
      </w:r>
      <w:r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北京信息科技大学研究生招生办公室</w:t>
      </w:r>
    </w:p>
    <w:p>
      <w:pPr>
        <w:pStyle w:val="4"/>
        <w:spacing w:line="440" w:lineRule="exact"/>
        <w:ind w:firstLine="470"/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</w:pPr>
      <w:r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邮政编码：</w:t>
      </w:r>
      <w:r>
        <w:rPr>
          <w:rFonts w:hint="eastAsia"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102206</w:t>
      </w:r>
    </w:p>
    <w:p>
      <w:pPr>
        <w:pStyle w:val="4"/>
        <w:spacing w:line="440" w:lineRule="exact"/>
        <w:ind w:firstLine="470"/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</w:pPr>
      <w:r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联系电话：</w:t>
      </w:r>
      <w:r>
        <w:rPr>
          <w:rFonts w:ascii="Times New Roman" w:hAnsi="Times New Roman" w:eastAsia="宋体"/>
          <w:b w:val="0"/>
          <w:bCs/>
          <w:color w:val="auto"/>
          <w:kern w:val="2"/>
          <w:sz w:val="24"/>
          <w:szCs w:val="22"/>
          <w:highlight w:val="none"/>
        </w:rPr>
        <w:t>010-</w:t>
      </w:r>
      <w:r>
        <w:rPr>
          <w:rFonts w:hint="eastAsia" w:ascii="Times New Roman" w:hAnsi="Times New Roman" w:eastAsia="宋体"/>
          <w:b w:val="0"/>
          <w:bCs/>
          <w:color w:val="auto"/>
          <w:kern w:val="2"/>
          <w:sz w:val="24"/>
          <w:szCs w:val="22"/>
          <w:highlight w:val="none"/>
        </w:rPr>
        <w:t>80187203</w:t>
      </w:r>
    </w:p>
    <w:p>
      <w:pPr>
        <w:pStyle w:val="4"/>
        <w:spacing w:line="440" w:lineRule="exact"/>
        <w:ind w:firstLine="470"/>
        <w:rPr>
          <w:rFonts w:hint="eastAsia" w:ascii="Times New Roman" w:hAnsi="Times New Roman" w:eastAsia="宋体"/>
          <w:b w:val="0"/>
          <w:color w:val="auto"/>
          <w:kern w:val="2"/>
          <w:sz w:val="24"/>
          <w:szCs w:val="22"/>
          <w:highlight w:val="none"/>
          <w:lang w:eastAsia="zh-CN"/>
        </w:rPr>
      </w:pPr>
      <w:r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监督电话：</w:t>
      </w:r>
      <w:r>
        <w:rPr>
          <w:rFonts w:hint="eastAsia"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010-8018716</w:t>
      </w:r>
      <w:r>
        <w:rPr>
          <w:rFonts w:hint="eastAsia" w:ascii="Times New Roman" w:hAnsi="Times New Roman" w:eastAsia="宋体"/>
          <w:b w:val="0"/>
          <w:color w:val="auto"/>
          <w:kern w:val="2"/>
          <w:sz w:val="24"/>
          <w:szCs w:val="22"/>
          <w:highlight w:val="none"/>
          <w:lang w:val="en-US" w:eastAsia="zh-CN"/>
        </w:rPr>
        <w:t>2</w:t>
      </w:r>
    </w:p>
    <w:p>
      <w:pPr>
        <w:pStyle w:val="4"/>
        <w:spacing w:line="440" w:lineRule="exact"/>
        <w:ind w:firstLine="470"/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</w:pPr>
      <w:r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北京信息科技大学网址：http://www.bistu.edu.cn/</w:t>
      </w:r>
    </w:p>
    <w:p>
      <w:pPr>
        <w:pStyle w:val="4"/>
        <w:spacing w:line="440" w:lineRule="exact"/>
        <w:ind w:firstLine="470"/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</w:pPr>
      <w:r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北京信息科技大学研究生院网站：https://yanjiusheng.bistu.edu.cn/</w:t>
      </w:r>
    </w:p>
    <w:p>
      <w:pPr>
        <w:pStyle w:val="4"/>
        <w:spacing w:line="440" w:lineRule="exact"/>
        <w:ind w:firstLine="470"/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</w:pPr>
      <w:r>
        <w:rPr>
          <w:rFonts w:ascii="Times New Roman" w:hAnsi="Times New Roman" w:eastAsia="宋体"/>
          <w:b w:val="0"/>
          <w:color w:val="auto"/>
          <w:kern w:val="2"/>
          <w:sz w:val="24"/>
          <w:szCs w:val="22"/>
          <w:highlight w:val="none"/>
        </w:rPr>
        <w:t>北京信息科技大学研招办邮箱：yzb@bistu.edu.cn</w:t>
      </w:r>
    </w:p>
    <w:p>
      <w:pPr>
        <w:pStyle w:val="4"/>
        <w:spacing w:line="440" w:lineRule="exact"/>
        <w:ind w:firstLine="470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b w:val="0"/>
          <w:color w:val="auto"/>
          <w:sz w:val="24"/>
          <w:szCs w:val="24"/>
          <w:highlight w:val="none"/>
        </w:rPr>
        <w:t>微信公众平台：北京信息科技大学研究生教育</w:t>
      </w:r>
    </w:p>
    <w:p>
      <w:pPr>
        <w:widowControl/>
        <w:spacing w:after="156" w:afterLines="50" w:line="360" w:lineRule="auto"/>
        <w:ind w:firstLine="482" w:firstLineChars="200"/>
        <w:jc w:val="left"/>
        <w:rPr>
          <w:rFonts w:ascii="Times New Roman" w:hAnsi="Times New Roman" w:cs="Times New Roman"/>
          <w:b/>
          <w:color w:val="auto"/>
          <w:sz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（二）招生学院</w:t>
      </w:r>
    </w:p>
    <w:tbl>
      <w:tblPr>
        <w:tblStyle w:val="2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415"/>
        <w:gridCol w:w="4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招生学院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机电工程学院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杨老师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电话：010-82427149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邮箱：jdfs@bistu.edu.cn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仪器科学与光电工程学院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王</w:t>
            </w:r>
            <w:r>
              <w:rPr>
                <w:color w:val="auto"/>
                <w:szCs w:val="21"/>
                <w:highlight w:val="none"/>
              </w:rPr>
              <w:t>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电话：010-82427196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邮箱：gdxyyjs@bistu.edu.cn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自动化学院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李老师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电话：010-82427151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邮箱：zdhxzb@bistu.edu.cn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信息与通信工程学院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张老师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电话：010-64879095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邮箱：tongxintj@bistu.edu.cn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计算机学院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冉老师、王老师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eastAsiaTheme="minor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80187581/82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邮箱：jsjyz@bistu.edu.cn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经济管理学院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张老师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电话：010-82427135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邮箱：jingguanyz@bistu.edu.cn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姚老师（MBA）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电话：010-82426013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邮箱：mba@bistu.edu.cn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陈老师（MPACC）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电话：010-82426013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邮箱：mpacc@bistu.edu.cn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信息管理学院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朱老师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电话：010-82427160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邮箱：simyanjiusheng@bistu.edu.cn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马克思主义学院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李</w:t>
            </w:r>
            <w:r>
              <w:rPr>
                <w:color w:val="auto"/>
                <w:szCs w:val="21"/>
                <w:highlight w:val="none"/>
              </w:rPr>
              <w:t>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010-80187672/15611192323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邮箱：mayuan@bistu.edu.cn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公共管理与传媒学院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陈</w:t>
            </w:r>
            <w:r>
              <w:rPr>
                <w:bCs/>
                <w:color w:val="auto"/>
                <w:szCs w:val="21"/>
                <w:highlight w:val="none"/>
              </w:rPr>
              <w:t>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010-80187700</w:t>
            </w:r>
          </w:p>
          <w:p>
            <w:pPr>
              <w:adjustRightInd w:val="0"/>
              <w:snapToGrid w:val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邮箱：ggcmyjs@bistu.edu.cn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理学院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董老师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电话：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010-80187723</w:t>
            </w:r>
          </w:p>
          <w:p>
            <w:pPr>
              <w:adjustRightInd w:val="0"/>
              <w:snapToGrid w:val="0"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邮箱：lixueyuanyanzhao@bistu.edu.cn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李老师</w:t>
            </w:r>
          </w:p>
        </w:tc>
        <w:tc>
          <w:tcPr>
            <w:tcW w:w="411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电话：010-80187836</w:t>
            </w:r>
          </w:p>
          <w:p>
            <w:pPr>
              <w:adjustRightInd w:val="0"/>
              <w:snapToGrid w:val="0"/>
              <w:jc w:val="left"/>
              <w:rPr>
                <w:rFonts w:hint="default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邮箱：zswy2023@126.com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2IzYTVmYjY5M2U0ZWY5YWQ2NWVkMzJiZDc4NTUifQ=="/>
  </w:docVars>
  <w:rsids>
    <w:rsidRoot w:val="52F32125"/>
    <w:rsid w:val="52F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正文"/>
    <w:qFormat/>
    <w:uiPriority w:val="0"/>
    <w:pPr>
      <w:spacing w:line="300" w:lineRule="auto"/>
      <w:ind w:firstLine="551" w:firstLineChars="196"/>
      <w:jc w:val="both"/>
      <w:outlineLvl w:val="0"/>
    </w:pPr>
    <w:rPr>
      <w:rFonts w:ascii="黑体" w:hAnsi="宋体" w:eastAsia="黑体" w:cs="Times New Roman"/>
      <w:b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2023-12-18T01:58:00Z</dcterms:created>
  <dc:creator>HP</dc:creator>
  <cp:lastModifiedBy>HP</cp:lastModifiedBy>
  <dcterms:modified xsi:type="dcterms:W3CDTF">2023-12-18T01:59:16Z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04B8337995B84A0298F212FED62375F5_11</vt:lpwstr>
  </property>
</Properties>
</file>